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71120</wp:posOffset>
            </wp:positionH>
            <wp:positionV relativeFrom="paragraph">
              <wp:posOffset>-162559</wp:posOffset>
            </wp:positionV>
            <wp:extent cx="975360" cy="92773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27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B.VOC. VISUAL MEDIA AND FILMMAKING – IV SEMESTER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END SEMESTER EXAMINATION: APRIL 2023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VOF 4319 – HISTORY OF VISUAL ART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  <w:sectPr>
          <w:footerReference r:id="rId8" w:type="default"/>
          <w:pgSz w:h="16840" w:w="1190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</w:rPr>
        <w:sectPr>
          <w:type w:val="continuous"/>
          <w:pgSz w:h="16840" w:w="11900" w:orient="portrait"/>
          <w:pgMar w:bottom="1440" w:top="1440" w:left="1440" w:right="1440" w:header="708" w:footer="708"/>
          <w:cols w:equalWidth="0" w:num="2">
            <w:col w:space="708" w:w="4156"/>
            <w:col w:space="0" w:w="4156"/>
          </w:cols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Max Marks: 60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question paper contains ONE printed page and TWO parts.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read the questions carefully.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Stick to the minimum and maximum word count for the answers.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Provide appropriate references and examples to support your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questions (200 to 300 words each) </w:t>
        <w:tab/>
        <w:t xml:space="preserve">                     [10 x 3 = 30]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cave art? What is the significance it brought to ‘composing’ a picture?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considered to be Gothic art? Explain any two significant features of the same with relevant examples.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three main features of the Chennakeshawa Temple.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contribution of Raja Ravi Varma to Indian art?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 an academic meaning/statement of art and briefly explain the same.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questions (400 to 750 words each) </w:t>
        <w:tab/>
        <w:t xml:space="preserve">        </w:t>
        <w:tab/>
        <w:t xml:space="preserve">         [15 x 2 = 30]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significance of ‘studios’ and ‘art guilds’ during the period of the Italian Renaissance? Substantiate your answer with relevant examples.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Trace out the evolution of portraiture from early Greek art through Classical Art, the Hellenistic period and the era of Roman art.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 out any three major distinctions between art produced in the Byzantine and Renaissance era.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1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</w:t>
      </w:r>
    </w:p>
    <w:sectPr>
      <w:type w:val="continuous"/>
      <w:pgSz w:h="16840" w:w="1190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VOF 4319_A_23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13" w:hanging="360"/>
      </w:pPr>
      <w:rPr/>
    </w:lvl>
    <w:lvl w:ilvl="1">
      <w:start w:val="1"/>
      <w:numFmt w:val="lowerLetter"/>
      <w:lvlText w:val="%2."/>
      <w:lvlJc w:val="left"/>
      <w:pPr>
        <w:ind w:left="2433" w:hanging="360"/>
      </w:pPr>
      <w:rPr/>
    </w:lvl>
    <w:lvl w:ilvl="2">
      <w:start w:val="1"/>
      <w:numFmt w:val="lowerRoman"/>
      <w:lvlText w:val="%3."/>
      <w:lvlJc w:val="right"/>
      <w:pPr>
        <w:ind w:left="3153" w:hanging="180"/>
      </w:pPr>
      <w:rPr/>
    </w:lvl>
    <w:lvl w:ilvl="3">
      <w:start w:val="1"/>
      <w:numFmt w:val="decimal"/>
      <w:lvlText w:val="%4."/>
      <w:lvlJc w:val="left"/>
      <w:pPr>
        <w:ind w:left="3873" w:hanging="360"/>
      </w:pPr>
      <w:rPr/>
    </w:lvl>
    <w:lvl w:ilvl="4">
      <w:start w:val="1"/>
      <w:numFmt w:val="lowerLetter"/>
      <w:lvlText w:val="%5."/>
      <w:lvlJc w:val="left"/>
      <w:pPr>
        <w:ind w:left="4593" w:hanging="360"/>
      </w:pPr>
      <w:rPr/>
    </w:lvl>
    <w:lvl w:ilvl="5">
      <w:start w:val="1"/>
      <w:numFmt w:val="lowerRoman"/>
      <w:lvlText w:val="%6."/>
      <w:lvlJc w:val="right"/>
      <w:pPr>
        <w:ind w:left="5313" w:hanging="180"/>
      </w:pPr>
      <w:rPr/>
    </w:lvl>
    <w:lvl w:ilvl="6">
      <w:start w:val="1"/>
      <w:numFmt w:val="decimal"/>
      <w:lvlText w:val="%7."/>
      <w:lvlJc w:val="left"/>
      <w:pPr>
        <w:ind w:left="6033" w:hanging="360"/>
      </w:pPr>
      <w:rPr/>
    </w:lvl>
    <w:lvl w:ilvl="7">
      <w:start w:val="1"/>
      <w:numFmt w:val="lowerLetter"/>
      <w:lvlText w:val="%8."/>
      <w:lvlJc w:val="left"/>
      <w:pPr>
        <w:ind w:left="6753" w:hanging="360"/>
      </w:pPr>
      <w:rPr/>
    </w:lvl>
    <w:lvl w:ilvl="8">
      <w:start w:val="1"/>
      <w:numFmt w:val="lowerRoman"/>
      <w:lvlText w:val="%9."/>
      <w:lvlJc w:val="right"/>
      <w:pPr>
        <w:ind w:left="747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073" w:hanging="360"/>
      </w:pPr>
      <w:rPr/>
    </w:lvl>
    <w:lvl w:ilvl="1">
      <w:start w:val="1"/>
      <w:numFmt w:val="lowerLetter"/>
      <w:lvlText w:val="%2."/>
      <w:lvlJc w:val="left"/>
      <w:pPr>
        <w:ind w:left="2793" w:hanging="360"/>
      </w:pPr>
      <w:rPr/>
    </w:lvl>
    <w:lvl w:ilvl="2">
      <w:start w:val="1"/>
      <w:numFmt w:val="lowerRoman"/>
      <w:lvlText w:val="%3."/>
      <w:lvlJc w:val="right"/>
      <w:pPr>
        <w:ind w:left="3513" w:hanging="180"/>
      </w:pPr>
      <w:rPr/>
    </w:lvl>
    <w:lvl w:ilvl="3">
      <w:start w:val="1"/>
      <w:numFmt w:val="decimal"/>
      <w:lvlText w:val="%4."/>
      <w:lvlJc w:val="left"/>
      <w:pPr>
        <w:ind w:left="4233" w:hanging="360"/>
      </w:pPr>
      <w:rPr/>
    </w:lvl>
    <w:lvl w:ilvl="4">
      <w:start w:val="1"/>
      <w:numFmt w:val="lowerLetter"/>
      <w:lvlText w:val="%5."/>
      <w:lvlJc w:val="left"/>
      <w:pPr>
        <w:ind w:left="4953" w:hanging="360"/>
      </w:pPr>
      <w:rPr/>
    </w:lvl>
    <w:lvl w:ilvl="5">
      <w:start w:val="1"/>
      <w:numFmt w:val="lowerRoman"/>
      <w:lvlText w:val="%6."/>
      <w:lvlJc w:val="right"/>
      <w:pPr>
        <w:ind w:left="5673" w:hanging="180"/>
      </w:pPr>
      <w:rPr/>
    </w:lvl>
    <w:lvl w:ilvl="6">
      <w:start w:val="1"/>
      <w:numFmt w:val="decimal"/>
      <w:lvlText w:val="%7."/>
      <w:lvlJc w:val="left"/>
      <w:pPr>
        <w:ind w:left="6393" w:hanging="360"/>
      </w:pPr>
      <w:rPr/>
    </w:lvl>
    <w:lvl w:ilvl="7">
      <w:start w:val="1"/>
      <w:numFmt w:val="lowerLetter"/>
      <w:lvlText w:val="%8."/>
      <w:lvlJc w:val="left"/>
      <w:pPr>
        <w:ind w:left="7113" w:hanging="360"/>
      </w:pPr>
      <w:rPr/>
    </w:lvl>
    <w:lvl w:ilvl="8">
      <w:start w:val="1"/>
      <w:numFmt w:val="lowerRoman"/>
      <w:lvlText w:val="%9."/>
      <w:lvlJc w:val="right"/>
      <w:pPr>
        <w:ind w:left="783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